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5552" w14:textId="77777777" w:rsidR="00CA0C3A" w:rsidRDefault="00CA0C3A" w:rsidP="00CA0C3A"/>
    <w:p w14:paraId="78B0C65C" w14:textId="0018B179" w:rsidR="00CA0C3A" w:rsidRPr="00CA0C3A" w:rsidRDefault="00CA0C3A" w:rsidP="00CA0C3A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</w:pPr>
      <w:r w:rsidRPr="00CA0C3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  <w:t>THE PROACTIVE 90-DAY LAUNCH ROADMAP</w:t>
      </w:r>
    </w:p>
    <w:p w14:paraId="30B6B215" w14:textId="77777777" w:rsidR="00CA0C3A" w:rsidRPr="00CA0C3A" w:rsidRDefault="00CA0C3A" w:rsidP="00CA0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A step-by-step checklist to go from "Idea" to "Income."</w:t>
      </w:r>
    </w:p>
    <w:p w14:paraId="6BDA9071" w14:textId="77777777" w:rsidR="00CA0C3A" w:rsidRPr="00CA0C3A" w:rsidRDefault="00CA0C3A" w:rsidP="00CA0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pict w14:anchorId="76CD2D1A">
          <v:rect id="_x0000_i1025" style="width:0;height:1.5pt" o:hralign="center" o:hrstd="t" o:hr="t" fillcolor="#a0a0a0" stroked="f"/>
        </w:pict>
      </w:r>
    </w:p>
    <w:p w14:paraId="3AE41D76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C3A">
        <w:rPr>
          <w:rFonts w:ascii="Times New Roman" w:eastAsia="Times New Roman" w:hAnsi="Times New Roman" w:cs="Times New Roman"/>
          <w:b/>
          <w:bCs/>
          <w:sz w:val="36"/>
          <w:szCs w:val="36"/>
        </w:rPr>
        <w:t>MONTH 1: THE FOUNDATION (SETUP &amp; SEARCH)</w:t>
      </w:r>
    </w:p>
    <w:p w14:paraId="5C4B0C9C" w14:textId="77777777" w:rsidR="00CA0C3A" w:rsidRPr="00CA0C3A" w:rsidRDefault="00CA0C3A" w:rsidP="00CA0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b/>
          <w:bCs/>
          <w:sz w:val="24"/>
          <w:szCs w:val="24"/>
        </w:rPr>
        <w:t>The Goal:</w:t>
      </w:r>
      <w:r w:rsidRPr="00CA0C3A">
        <w:rPr>
          <w:rFonts w:ascii="Times New Roman" w:eastAsia="Times New Roman" w:hAnsi="Times New Roman" w:cs="Times New Roman"/>
          <w:sz w:val="24"/>
          <w:szCs w:val="24"/>
        </w:rPr>
        <w:t xml:space="preserve"> Get legal, get funded, and find the hardware.</w:t>
      </w:r>
    </w:p>
    <w:p w14:paraId="462FA738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C3A">
        <w:rPr>
          <w:rFonts w:ascii="Times New Roman" w:eastAsia="Times New Roman" w:hAnsi="Times New Roman" w:cs="Times New Roman"/>
          <w:b/>
          <w:bCs/>
          <w:sz w:val="27"/>
          <w:szCs w:val="27"/>
        </w:rPr>
        <w:t>Week 1: Legitimacy</w:t>
      </w:r>
    </w:p>
    <w:p w14:paraId="2D2EF46C" w14:textId="77777777" w:rsidR="00CA0C3A" w:rsidRPr="00CA0C3A" w:rsidRDefault="00CA0C3A" w:rsidP="00CA0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0C3A">
        <w:rPr>
          <w:rFonts w:ascii="Times New Roman" w:eastAsia="Times New Roman" w:hAnsi="Times New Roman" w:cs="Times New Roman"/>
          <w:sz w:val="24"/>
          <w:szCs w:val="24"/>
        </w:rPr>
        <w:t>Form</w:t>
      </w:r>
      <w:proofErr w:type="gramEnd"/>
      <w:r w:rsidRPr="00CA0C3A">
        <w:rPr>
          <w:rFonts w:ascii="Times New Roman" w:eastAsia="Times New Roman" w:hAnsi="Times New Roman" w:cs="Times New Roman"/>
          <w:sz w:val="24"/>
          <w:szCs w:val="24"/>
        </w:rPr>
        <w:t xml:space="preserve"> the LLC (We used LegalZoom). Keep it simple.</w:t>
      </w:r>
    </w:p>
    <w:p w14:paraId="7D63AE58" w14:textId="77777777" w:rsidR="00CA0C3A" w:rsidRPr="00CA0C3A" w:rsidRDefault="00CA0C3A" w:rsidP="00CA0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Get Your EIN: You need this for the bank account.</w:t>
      </w:r>
    </w:p>
    <w:p w14:paraId="7424615F" w14:textId="77777777" w:rsidR="00CA0C3A" w:rsidRPr="00CA0C3A" w:rsidRDefault="00CA0C3A" w:rsidP="00CA0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Open a Business Bank Account: Separate your personal money from business money immediately. Deposit your seed capital (stimulus/savings) here.</w:t>
      </w:r>
    </w:p>
    <w:p w14:paraId="32B88002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C3A">
        <w:rPr>
          <w:rFonts w:ascii="Times New Roman" w:eastAsia="Times New Roman" w:hAnsi="Times New Roman" w:cs="Times New Roman"/>
          <w:b/>
          <w:bCs/>
          <w:sz w:val="27"/>
          <w:szCs w:val="27"/>
        </w:rPr>
        <w:t>Week 2: The Tools</w:t>
      </w:r>
    </w:p>
    <w:p w14:paraId="6B13A85D" w14:textId="77777777" w:rsidR="00CA0C3A" w:rsidRPr="00CA0C3A" w:rsidRDefault="00CA0C3A" w:rsidP="00CA0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 xml:space="preserve">Buy the "Move Kit": </w:t>
      </w:r>
    </w:p>
    <w:p w14:paraId="6C2ED73E" w14:textId="77777777" w:rsidR="00CA0C3A" w:rsidRPr="00CA0C3A" w:rsidRDefault="00CA0C3A" w:rsidP="00CA0C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Appliance Dolly (with strap)</w:t>
      </w:r>
    </w:p>
    <w:p w14:paraId="5C044F3F" w14:textId="77777777" w:rsidR="00CA0C3A" w:rsidRPr="00CA0C3A" w:rsidRDefault="00CA0C3A" w:rsidP="00CA0C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Ratchet Straps (2x short ones)</w:t>
      </w:r>
    </w:p>
    <w:p w14:paraId="2C61091E" w14:textId="77777777" w:rsidR="00CA0C3A" w:rsidRPr="00CA0C3A" w:rsidRDefault="00CA0C3A" w:rsidP="00CA0C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Moving Blankets</w:t>
      </w:r>
    </w:p>
    <w:p w14:paraId="21A78696" w14:textId="77777777" w:rsidR="00CA0C3A" w:rsidRPr="00CA0C3A" w:rsidRDefault="00CA0C3A" w:rsidP="00CA0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Set Up the "Central Hub": Clear space in your garage or designate a spot at your workplace/warehouse for storage.</w:t>
      </w:r>
    </w:p>
    <w:p w14:paraId="32E2F54B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C3A">
        <w:rPr>
          <w:rFonts w:ascii="Times New Roman" w:eastAsia="Times New Roman" w:hAnsi="Times New Roman" w:cs="Times New Roman"/>
          <w:b/>
          <w:bCs/>
          <w:sz w:val="27"/>
          <w:szCs w:val="27"/>
        </w:rPr>
        <w:t>Week 3: The Hunt</w:t>
      </w:r>
    </w:p>
    <w:p w14:paraId="47E91F0E" w14:textId="77777777" w:rsidR="00CA0C3A" w:rsidRPr="00CA0C3A" w:rsidRDefault="00CA0C3A" w:rsidP="00CA0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 xml:space="preserve">Daily Marketplace Sweep: Check Facebook Marketplace, </w:t>
      </w:r>
      <w:proofErr w:type="spellStart"/>
      <w:r w:rsidRPr="00CA0C3A">
        <w:rPr>
          <w:rFonts w:ascii="Times New Roman" w:eastAsia="Times New Roman" w:hAnsi="Times New Roman" w:cs="Times New Roman"/>
          <w:sz w:val="24"/>
          <w:szCs w:val="24"/>
        </w:rPr>
        <w:t>OfferUp</w:t>
      </w:r>
      <w:proofErr w:type="spellEnd"/>
      <w:r w:rsidRPr="00CA0C3A">
        <w:rPr>
          <w:rFonts w:ascii="Times New Roman" w:eastAsia="Times New Roman" w:hAnsi="Times New Roman" w:cs="Times New Roman"/>
          <w:sz w:val="24"/>
          <w:szCs w:val="24"/>
        </w:rPr>
        <w:t>, and Craigslist every evening.</w:t>
      </w:r>
    </w:p>
    <w:p w14:paraId="555929A3" w14:textId="77777777" w:rsidR="00CA0C3A" w:rsidRPr="00CA0C3A" w:rsidRDefault="00CA0C3A" w:rsidP="00CA0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The Criteria Check: Look for machines that are clean, have keys, and power on. Avoid "as-is" mystery machines unless you are a mechanic.</w:t>
      </w:r>
    </w:p>
    <w:p w14:paraId="589F2BFA" w14:textId="77777777" w:rsidR="00CA0C3A" w:rsidRPr="00CA0C3A" w:rsidRDefault="00CA0C3A" w:rsidP="00CA0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Secure the Transport: Identify a friend with a truck (like Sean) or rent a U-Haul.</w:t>
      </w:r>
    </w:p>
    <w:p w14:paraId="6D6706E2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C3A">
        <w:rPr>
          <w:rFonts w:ascii="Times New Roman" w:eastAsia="Times New Roman" w:hAnsi="Times New Roman" w:cs="Times New Roman"/>
          <w:b/>
          <w:bCs/>
          <w:sz w:val="27"/>
          <w:szCs w:val="27"/>
        </w:rPr>
        <w:t>Week 4: The Buy</w:t>
      </w:r>
    </w:p>
    <w:p w14:paraId="24800FFA" w14:textId="77777777" w:rsidR="00CA0C3A" w:rsidRPr="00CA0C3A" w:rsidRDefault="00CA0C3A" w:rsidP="00CA0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Inspect &amp; Purchase: Go see a machine. Test the buttons, bill validator, and cooling.</w:t>
      </w:r>
    </w:p>
    <w:p w14:paraId="5FF1B7AB" w14:textId="77777777" w:rsidR="00CA0C3A" w:rsidRPr="00CA0C3A" w:rsidRDefault="00CA0C3A" w:rsidP="00CA0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Move it to the Hub: Do not take it straight to a location yet. Bring it to your garage/warehouse to clean and test.</w:t>
      </w:r>
    </w:p>
    <w:p w14:paraId="572010C2" w14:textId="77777777" w:rsidR="00CA0C3A" w:rsidRPr="00CA0C3A" w:rsidRDefault="00CA0C3A" w:rsidP="00CA0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38482A7E">
          <v:rect id="_x0000_i1026" style="width:0;height:1.5pt" o:hralign="center" o:hrstd="t" o:hr="t" fillcolor="#a0a0a0" stroked="f"/>
        </w:pict>
      </w:r>
    </w:p>
    <w:p w14:paraId="042FC310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C3A">
        <w:rPr>
          <w:rFonts w:ascii="Times New Roman" w:eastAsia="Times New Roman" w:hAnsi="Times New Roman" w:cs="Times New Roman"/>
          <w:b/>
          <w:bCs/>
          <w:sz w:val="36"/>
          <w:szCs w:val="36"/>
        </w:rPr>
        <w:t>MONTH 2: THE PLACEMENT (LOCATION &amp; LOGIC)</w:t>
      </w:r>
    </w:p>
    <w:p w14:paraId="375AF576" w14:textId="77777777" w:rsidR="00CA0C3A" w:rsidRPr="00CA0C3A" w:rsidRDefault="00CA0C3A" w:rsidP="00CA0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b/>
          <w:bCs/>
          <w:sz w:val="24"/>
          <w:szCs w:val="24"/>
        </w:rPr>
        <w:t>The Goal:</w:t>
      </w:r>
      <w:r w:rsidRPr="00CA0C3A">
        <w:rPr>
          <w:rFonts w:ascii="Times New Roman" w:eastAsia="Times New Roman" w:hAnsi="Times New Roman" w:cs="Times New Roman"/>
          <w:sz w:val="24"/>
          <w:szCs w:val="24"/>
        </w:rPr>
        <w:t xml:space="preserve"> Secure a home for the machine and get it </w:t>
      </w:r>
      <w:proofErr w:type="gramStart"/>
      <w:r w:rsidRPr="00CA0C3A">
        <w:rPr>
          <w:rFonts w:ascii="Times New Roman" w:eastAsia="Times New Roman" w:hAnsi="Times New Roman" w:cs="Times New Roman"/>
          <w:sz w:val="24"/>
          <w:szCs w:val="24"/>
        </w:rPr>
        <w:t>road-ready</w:t>
      </w:r>
      <w:proofErr w:type="gramEnd"/>
      <w:r w:rsidRPr="00CA0C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876FA2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C3A">
        <w:rPr>
          <w:rFonts w:ascii="Times New Roman" w:eastAsia="Times New Roman" w:hAnsi="Times New Roman" w:cs="Times New Roman"/>
          <w:b/>
          <w:bCs/>
          <w:sz w:val="27"/>
          <w:szCs w:val="27"/>
        </w:rPr>
        <w:t>Week 5: The Location</w:t>
      </w:r>
    </w:p>
    <w:p w14:paraId="61D2636E" w14:textId="77777777" w:rsidR="00CA0C3A" w:rsidRPr="00CA0C3A" w:rsidRDefault="00CA0C3A" w:rsidP="00CA0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Join "Vending Nation": Connect with the community on Facebook.</w:t>
      </w:r>
    </w:p>
    <w:p w14:paraId="5F3D5B09" w14:textId="77777777" w:rsidR="00CA0C3A" w:rsidRPr="00CA0C3A" w:rsidRDefault="00CA0C3A" w:rsidP="00CA0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Hire a Locator (Optional): If you don't have a spot yet, use a service to find a lead (like the hotel).</w:t>
      </w:r>
    </w:p>
    <w:p w14:paraId="4FDA4D92" w14:textId="77777777" w:rsidR="00CA0C3A" w:rsidRPr="00CA0C3A" w:rsidRDefault="00CA0C3A" w:rsidP="00CA0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The Pitch: Meet the manager. Identify their pain points (empty machines, old snacks). Offer reliable service.</w:t>
      </w:r>
    </w:p>
    <w:p w14:paraId="04DECA10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C3A">
        <w:rPr>
          <w:rFonts w:ascii="Times New Roman" w:eastAsia="Times New Roman" w:hAnsi="Times New Roman" w:cs="Times New Roman"/>
          <w:b/>
          <w:bCs/>
          <w:sz w:val="27"/>
          <w:szCs w:val="27"/>
        </w:rPr>
        <w:t>Week 6: The Prep</w:t>
      </w:r>
    </w:p>
    <w:p w14:paraId="71FA6A20" w14:textId="77777777" w:rsidR="00CA0C3A" w:rsidRPr="00CA0C3A" w:rsidRDefault="00CA0C3A" w:rsidP="00CA0C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Deep Clean: Windex the glass, wipe the trays, remove old stickers.</w:t>
      </w:r>
    </w:p>
    <w:p w14:paraId="2EC6552C" w14:textId="77777777" w:rsidR="00CA0C3A" w:rsidRPr="00CA0C3A" w:rsidRDefault="00CA0C3A" w:rsidP="00CA0C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Install Card Reader (</w:t>
      </w:r>
      <w:proofErr w:type="spellStart"/>
      <w:r w:rsidRPr="00CA0C3A">
        <w:rPr>
          <w:rFonts w:ascii="Times New Roman" w:eastAsia="Times New Roman" w:hAnsi="Times New Roman" w:cs="Times New Roman"/>
          <w:sz w:val="24"/>
          <w:szCs w:val="24"/>
        </w:rPr>
        <w:t>Nayax</w:t>
      </w:r>
      <w:proofErr w:type="spellEnd"/>
      <w:r w:rsidRPr="00CA0C3A">
        <w:rPr>
          <w:rFonts w:ascii="Times New Roman" w:eastAsia="Times New Roman" w:hAnsi="Times New Roman" w:cs="Times New Roman"/>
          <w:sz w:val="24"/>
          <w:szCs w:val="24"/>
        </w:rPr>
        <w:t>): Order it, install it, and set up the account. Do not skip this step.</w:t>
      </w:r>
    </w:p>
    <w:p w14:paraId="09BE4318" w14:textId="77777777" w:rsidR="00CA0C3A" w:rsidRPr="00CA0C3A" w:rsidRDefault="00CA0C3A" w:rsidP="00CA0C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Test Vends: Buy a few test snacks. Ensure coils spin correctly. Adjust spacers for bottles vs. cans.</w:t>
      </w:r>
    </w:p>
    <w:p w14:paraId="6320957B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C3A">
        <w:rPr>
          <w:rFonts w:ascii="Times New Roman" w:eastAsia="Times New Roman" w:hAnsi="Times New Roman" w:cs="Times New Roman"/>
          <w:b/>
          <w:bCs/>
          <w:sz w:val="27"/>
          <w:szCs w:val="27"/>
        </w:rPr>
        <w:t>Week 7: The Stock Up</w:t>
      </w:r>
    </w:p>
    <w:p w14:paraId="74137E80" w14:textId="77777777" w:rsidR="00CA0C3A" w:rsidRPr="00CA0C3A" w:rsidRDefault="00CA0C3A" w:rsidP="00CA0C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 xml:space="preserve">Get Memberships: Join Sam's Club, Costco, or </w:t>
      </w:r>
      <w:proofErr w:type="gramStart"/>
      <w:r w:rsidRPr="00CA0C3A">
        <w:rPr>
          <w:rFonts w:ascii="Times New Roman" w:eastAsia="Times New Roman" w:hAnsi="Times New Roman" w:cs="Times New Roman"/>
          <w:sz w:val="24"/>
          <w:szCs w:val="24"/>
        </w:rPr>
        <w:t>BJ's</w:t>
      </w:r>
      <w:proofErr w:type="gramEnd"/>
      <w:r w:rsidRPr="00CA0C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E8E724" w14:textId="77777777" w:rsidR="00CA0C3A" w:rsidRPr="00CA0C3A" w:rsidRDefault="00CA0C3A" w:rsidP="00CA0C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First Shopping Run: Buy safe staples (Coke, Diet Coke, Sprite, Water, Honey Buns, Lays Chips, Snickers).</w:t>
      </w:r>
    </w:p>
    <w:p w14:paraId="43F8269F" w14:textId="77777777" w:rsidR="00CA0C3A" w:rsidRPr="00CA0C3A" w:rsidRDefault="00CA0C3A" w:rsidP="00CA0C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Use the Cheat Sheet: Calculate your pricing using the "Cost Per Unit" method. Label the machine prices.</w:t>
      </w:r>
    </w:p>
    <w:p w14:paraId="21EE73BC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C3A">
        <w:rPr>
          <w:rFonts w:ascii="Times New Roman" w:eastAsia="Times New Roman" w:hAnsi="Times New Roman" w:cs="Times New Roman"/>
          <w:b/>
          <w:bCs/>
          <w:sz w:val="27"/>
          <w:szCs w:val="27"/>
        </w:rPr>
        <w:t>Week 8: The Move</w:t>
      </w:r>
    </w:p>
    <w:p w14:paraId="53DAC232" w14:textId="77777777" w:rsidR="00CA0C3A" w:rsidRPr="00CA0C3A" w:rsidRDefault="00CA0C3A" w:rsidP="00CA0C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 xml:space="preserve">Transport to Location: Load up (Two is One, </w:t>
      </w:r>
      <w:proofErr w:type="gramStart"/>
      <w:r w:rsidRPr="00CA0C3A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gramEnd"/>
      <w:r w:rsidRPr="00CA0C3A">
        <w:rPr>
          <w:rFonts w:ascii="Times New Roman" w:eastAsia="Times New Roman" w:hAnsi="Times New Roman" w:cs="Times New Roman"/>
          <w:sz w:val="24"/>
          <w:szCs w:val="24"/>
        </w:rPr>
        <w:t xml:space="preserve"> is None!).</w:t>
      </w:r>
    </w:p>
    <w:p w14:paraId="0A58DC46" w14:textId="77777777" w:rsidR="00CA0C3A" w:rsidRPr="00CA0C3A" w:rsidRDefault="00CA0C3A" w:rsidP="00CA0C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Placement: Level the machine, plug it in, fill the coin mech with float money ($20 to $30 in quarters/nickels/dimes).</w:t>
      </w:r>
    </w:p>
    <w:p w14:paraId="0E071052" w14:textId="77777777" w:rsidR="00CA0C3A" w:rsidRPr="00CA0C3A" w:rsidRDefault="00CA0C3A" w:rsidP="00CA0C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First Stocking: Fill the machine. Take a photo (your "First Dollar" moment).</w:t>
      </w:r>
    </w:p>
    <w:p w14:paraId="4009D7AE" w14:textId="77777777" w:rsidR="00CA0C3A" w:rsidRPr="00CA0C3A" w:rsidRDefault="00CA0C3A" w:rsidP="00CA0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pict w14:anchorId="4392FAEA">
          <v:rect id="_x0000_i1027" style="width:0;height:1.5pt" o:hralign="center" o:hrstd="t" o:hr="t" fillcolor="#a0a0a0" stroked="f"/>
        </w:pict>
      </w:r>
    </w:p>
    <w:p w14:paraId="54A40966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C3A">
        <w:rPr>
          <w:rFonts w:ascii="Times New Roman" w:eastAsia="Times New Roman" w:hAnsi="Times New Roman" w:cs="Times New Roman"/>
          <w:b/>
          <w:bCs/>
          <w:sz w:val="36"/>
          <w:szCs w:val="36"/>
        </w:rPr>
        <w:t>MONTH 3: THE RHYTHM (OPERATIONS &amp; OPTIMIZATION)</w:t>
      </w:r>
    </w:p>
    <w:p w14:paraId="34096A11" w14:textId="77777777" w:rsidR="00CA0C3A" w:rsidRPr="00CA0C3A" w:rsidRDefault="00CA0C3A" w:rsidP="00CA0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b/>
          <w:bCs/>
          <w:sz w:val="24"/>
          <w:szCs w:val="24"/>
        </w:rPr>
        <w:t>The Goal:</w:t>
      </w:r>
      <w:r w:rsidRPr="00CA0C3A">
        <w:rPr>
          <w:rFonts w:ascii="Times New Roman" w:eastAsia="Times New Roman" w:hAnsi="Times New Roman" w:cs="Times New Roman"/>
          <w:sz w:val="24"/>
          <w:szCs w:val="24"/>
        </w:rPr>
        <w:t xml:space="preserve"> Establish a routine and start tracking data.</w:t>
      </w:r>
    </w:p>
    <w:p w14:paraId="6836EA1C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C3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Week 9: The First Service</w:t>
      </w:r>
    </w:p>
    <w:p w14:paraId="1DC02F82" w14:textId="77777777" w:rsidR="00CA0C3A" w:rsidRPr="00CA0C3A" w:rsidRDefault="00CA0C3A" w:rsidP="00CA0C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 xml:space="preserve">Check the Data: Look at </w:t>
      </w:r>
      <w:proofErr w:type="spellStart"/>
      <w:r w:rsidRPr="00CA0C3A">
        <w:rPr>
          <w:rFonts w:ascii="Times New Roman" w:eastAsia="Times New Roman" w:hAnsi="Times New Roman" w:cs="Times New Roman"/>
          <w:sz w:val="24"/>
          <w:szCs w:val="24"/>
        </w:rPr>
        <w:t>Nayax</w:t>
      </w:r>
      <w:proofErr w:type="spellEnd"/>
      <w:r w:rsidRPr="00CA0C3A">
        <w:rPr>
          <w:rFonts w:ascii="Times New Roman" w:eastAsia="Times New Roman" w:hAnsi="Times New Roman" w:cs="Times New Roman"/>
          <w:sz w:val="24"/>
          <w:szCs w:val="24"/>
        </w:rPr>
        <w:t xml:space="preserve"> app. What sold? What didn't?</w:t>
      </w:r>
    </w:p>
    <w:p w14:paraId="70EB40F3" w14:textId="77777777" w:rsidR="00CA0C3A" w:rsidRPr="00CA0C3A" w:rsidRDefault="00CA0C3A" w:rsidP="00CA0C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The Visit: Go to the machine. Clean the bill validator, wipe the glass, restock sold items.</w:t>
      </w:r>
    </w:p>
    <w:p w14:paraId="0C27A95C" w14:textId="77777777" w:rsidR="00CA0C3A" w:rsidRPr="00CA0C3A" w:rsidRDefault="00CA0C3A" w:rsidP="00CA0C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Test the Card Reader: Swipe your own card to ensure money is hitting your bank account.</w:t>
      </w:r>
    </w:p>
    <w:p w14:paraId="6898E44B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C3A">
        <w:rPr>
          <w:rFonts w:ascii="Times New Roman" w:eastAsia="Times New Roman" w:hAnsi="Times New Roman" w:cs="Times New Roman"/>
          <w:b/>
          <w:bCs/>
          <w:sz w:val="27"/>
          <w:szCs w:val="27"/>
        </w:rPr>
        <w:t>Week 10: Refining the Route</w:t>
      </w:r>
    </w:p>
    <w:p w14:paraId="4C7B0216" w14:textId="77777777" w:rsidR="00CA0C3A" w:rsidRPr="00CA0C3A" w:rsidRDefault="00CA0C3A" w:rsidP="00CA0C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Establish the Schedule: Decide on your service days (e.g., Thursday lunch break for pre-weekend fill).</w:t>
      </w:r>
    </w:p>
    <w:p w14:paraId="260BF4F7" w14:textId="77777777" w:rsidR="00CA0C3A" w:rsidRPr="00CA0C3A" w:rsidRDefault="00CA0C3A" w:rsidP="00CA0C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Pre-Kit: Start packing bins at home based on app data to save time on site.</w:t>
      </w:r>
    </w:p>
    <w:p w14:paraId="33C15B95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C3A">
        <w:rPr>
          <w:rFonts w:ascii="Times New Roman" w:eastAsia="Times New Roman" w:hAnsi="Times New Roman" w:cs="Times New Roman"/>
          <w:b/>
          <w:bCs/>
          <w:sz w:val="27"/>
          <w:szCs w:val="27"/>
        </w:rPr>
        <w:t>Week 11: The Books</w:t>
      </w:r>
    </w:p>
    <w:p w14:paraId="1BE33148" w14:textId="77777777" w:rsidR="00CA0C3A" w:rsidRPr="00CA0C3A" w:rsidRDefault="00CA0C3A" w:rsidP="00CA0C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Track Expenses: Log your mileage, cost of goods (receipts), and any equipment costs.</w:t>
      </w:r>
    </w:p>
    <w:p w14:paraId="75E65BF0" w14:textId="77777777" w:rsidR="00CA0C3A" w:rsidRPr="00CA0C3A" w:rsidRDefault="00CA0C3A" w:rsidP="00CA0C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Review Margins: Are you doubling your money on snacks? If not, adjust prices.</w:t>
      </w:r>
    </w:p>
    <w:p w14:paraId="2161FCA7" w14:textId="77777777" w:rsidR="00CA0C3A" w:rsidRPr="00CA0C3A" w:rsidRDefault="00CA0C3A" w:rsidP="00CA0C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0C3A">
        <w:rPr>
          <w:rFonts w:ascii="Times New Roman" w:eastAsia="Times New Roman" w:hAnsi="Times New Roman" w:cs="Times New Roman"/>
          <w:b/>
          <w:bCs/>
          <w:sz w:val="27"/>
          <w:szCs w:val="27"/>
        </w:rPr>
        <w:t>Week 12: Re-Invest &amp; Scale</w:t>
      </w:r>
    </w:p>
    <w:p w14:paraId="47264CE3" w14:textId="77777777" w:rsidR="00CA0C3A" w:rsidRPr="00CA0C3A" w:rsidRDefault="00CA0C3A" w:rsidP="00CA0C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Review Profit: Don't spend the money yet. Keep it in the business account.</w:t>
      </w:r>
    </w:p>
    <w:p w14:paraId="23607F7A" w14:textId="77777777" w:rsidR="00CA0C3A" w:rsidRPr="00CA0C3A" w:rsidRDefault="00CA0C3A" w:rsidP="00CA0C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Scout Machine #2: If the rhythm feels good, start looking for the next deal on Marketplace.</w:t>
      </w:r>
    </w:p>
    <w:p w14:paraId="48072B16" w14:textId="77777777" w:rsidR="00CA0C3A" w:rsidRPr="00CA0C3A" w:rsidRDefault="00CA0C3A" w:rsidP="00CA0C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C3A">
        <w:rPr>
          <w:rFonts w:ascii="Times New Roman" w:eastAsia="Times New Roman" w:hAnsi="Times New Roman" w:cs="Times New Roman"/>
          <w:sz w:val="24"/>
          <w:szCs w:val="24"/>
        </w:rPr>
        <w:t>Celebrate: You survived the first 90 days. You are officially a Business Owner.</w:t>
      </w:r>
    </w:p>
    <w:p w14:paraId="59F84616" w14:textId="560CB492" w:rsidR="00CA0C3A" w:rsidRPr="00CA0C3A" w:rsidRDefault="00CA0C3A" w:rsidP="00CA0C3A">
      <w:pPr>
        <w:tabs>
          <w:tab w:val="left" w:pos="2950"/>
        </w:tabs>
      </w:pPr>
    </w:p>
    <w:sectPr w:rsidR="00CA0C3A" w:rsidRPr="00CA0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A82"/>
    <w:multiLevelType w:val="multilevel"/>
    <w:tmpl w:val="16A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F043A"/>
    <w:multiLevelType w:val="multilevel"/>
    <w:tmpl w:val="941E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B1F9A"/>
    <w:multiLevelType w:val="multilevel"/>
    <w:tmpl w:val="3B20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D7A70"/>
    <w:multiLevelType w:val="multilevel"/>
    <w:tmpl w:val="DA5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01B2A"/>
    <w:multiLevelType w:val="multilevel"/>
    <w:tmpl w:val="B6C6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B20C3"/>
    <w:multiLevelType w:val="multilevel"/>
    <w:tmpl w:val="2168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709BB"/>
    <w:multiLevelType w:val="multilevel"/>
    <w:tmpl w:val="DB1C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A4DF4"/>
    <w:multiLevelType w:val="multilevel"/>
    <w:tmpl w:val="B87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06E55"/>
    <w:multiLevelType w:val="multilevel"/>
    <w:tmpl w:val="15A2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A759A"/>
    <w:multiLevelType w:val="multilevel"/>
    <w:tmpl w:val="D99E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2441C"/>
    <w:multiLevelType w:val="multilevel"/>
    <w:tmpl w:val="6910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4B5B65"/>
    <w:multiLevelType w:val="multilevel"/>
    <w:tmpl w:val="DF1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421091">
    <w:abstractNumId w:val="3"/>
  </w:num>
  <w:num w:numId="2" w16cid:durableId="2032611075">
    <w:abstractNumId w:val="7"/>
  </w:num>
  <w:num w:numId="3" w16cid:durableId="972558280">
    <w:abstractNumId w:val="8"/>
  </w:num>
  <w:num w:numId="4" w16cid:durableId="1711759155">
    <w:abstractNumId w:val="2"/>
  </w:num>
  <w:num w:numId="5" w16cid:durableId="1705054483">
    <w:abstractNumId w:val="11"/>
  </w:num>
  <w:num w:numId="6" w16cid:durableId="851913283">
    <w:abstractNumId w:val="6"/>
  </w:num>
  <w:num w:numId="7" w16cid:durableId="385614231">
    <w:abstractNumId w:val="1"/>
  </w:num>
  <w:num w:numId="8" w16cid:durableId="2014531509">
    <w:abstractNumId w:val="4"/>
  </w:num>
  <w:num w:numId="9" w16cid:durableId="1707219721">
    <w:abstractNumId w:val="0"/>
  </w:num>
  <w:num w:numId="10" w16cid:durableId="2096432220">
    <w:abstractNumId w:val="9"/>
  </w:num>
  <w:num w:numId="11" w16cid:durableId="791554858">
    <w:abstractNumId w:val="10"/>
  </w:num>
  <w:num w:numId="12" w16cid:durableId="807554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3A"/>
    <w:rsid w:val="0059672B"/>
    <w:rsid w:val="00A52477"/>
    <w:rsid w:val="00CA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59BD"/>
  <w15:chartTrackingRefBased/>
  <w15:docId w15:val="{BC74101F-312A-4AE1-BA49-D1780891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C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C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C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C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b</dc:creator>
  <cp:keywords/>
  <dc:description/>
  <cp:lastModifiedBy>tj b</cp:lastModifiedBy>
  <cp:revision>1</cp:revision>
  <dcterms:created xsi:type="dcterms:W3CDTF">2025-11-24T03:35:00Z</dcterms:created>
  <dcterms:modified xsi:type="dcterms:W3CDTF">2025-11-24T03:38:00Z</dcterms:modified>
</cp:coreProperties>
</file>